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3F0E" w14:textId="77777777" w:rsidR="0036159C" w:rsidRPr="0036159C" w:rsidRDefault="0036159C" w:rsidP="0036159C">
      <w:pPr>
        <w:pBdr>
          <w:bottom w:val="single" w:sz="24" w:space="0" w:color="181D21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181D21"/>
          <w:kern w:val="36"/>
          <w:sz w:val="48"/>
          <w:szCs w:val="48"/>
          <w:lang w:eastAsia="sk-SK"/>
        </w:rPr>
      </w:pPr>
      <w:r w:rsidRPr="0036159C">
        <w:rPr>
          <w:rFonts w:ascii="Montserrat" w:eastAsia="Times New Roman" w:hAnsi="Montserrat" w:cs="Times New Roman"/>
          <w:b/>
          <w:bCs/>
          <w:color w:val="181D21"/>
          <w:kern w:val="36"/>
          <w:sz w:val="48"/>
          <w:szCs w:val="48"/>
          <w:lang w:eastAsia="sk-SK"/>
        </w:rPr>
        <w:t>Voľby do orgánov samosprávy obcí a orgánov samosprávnych krajov 2022</w:t>
      </w:r>
    </w:p>
    <w:p w14:paraId="2CA7E36A" w14:textId="5957A883" w:rsidR="0036159C" w:rsidRPr="0036159C" w:rsidRDefault="0036159C" w:rsidP="0036159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>Obecný  úrad v Perneku oznamuje, že počet obyvateľov  v obci Pernek ku dňu vyhlásenia volieb je </w:t>
      </w:r>
      <w:r w:rsidRPr="0036159C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922.</w:t>
      </w:r>
    </w:p>
    <w:p w14:paraId="3FCC1F7E" w14:textId="3034B58C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color w:val="050505"/>
          <w:sz w:val="32"/>
          <w:szCs w:val="32"/>
          <w:u w:val="single"/>
          <w:lang w:eastAsia="sk-SK"/>
        </w:rPr>
        <w:t>Zapisovateľ Miestnej volebnej komisie vymenovaný starostom obce dňa 1</w:t>
      </w:r>
      <w:r w:rsidR="00CD01CC">
        <w:rPr>
          <w:rFonts w:ascii="Montserrat" w:eastAsia="Times New Roman" w:hAnsi="Montserrat" w:cs="Times New Roman"/>
          <w:color w:val="050505"/>
          <w:sz w:val="32"/>
          <w:szCs w:val="32"/>
          <w:u w:val="single"/>
          <w:lang w:eastAsia="sk-SK"/>
        </w:rPr>
        <w:t>4</w:t>
      </w:r>
      <w:r w:rsidRPr="0036159C">
        <w:rPr>
          <w:rFonts w:ascii="Montserrat" w:eastAsia="Times New Roman" w:hAnsi="Montserrat" w:cs="Times New Roman"/>
          <w:color w:val="050505"/>
          <w:sz w:val="32"/>
          <w:szCs w:val="32"/>
          <w:u w:val="single"/>
          <w:lang w:eastAsia="sk-SK"/>
        </w:rPr>
        <w:t>.júla 2022:</w:t>
      </w:r>
    </w:p>
    <w:p w14:paraId="14E0F147" w14:textId="2CEFC9A7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>Dana Mičeková</w:t>
      </w:r>
    </w:p>
    <w:p w14:paraId="1494F5BB" w14:textId="3F32D7D9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>so sídlom:  Obecný úrad Pernek 48, 900 53 Pernek</w:t>
      </w:r>
    </w:p>
    <w:p w14:paraId="31A3BE9B" w14:textId="45185600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>Tel: 034/7784123</w:t>
      </w:r>
    </w:p>
    <w:p w14:paraId="71D41892" w14:textId="61DE8084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>Email: </w:t>
      </w:r>
      <w:r w:rsidRPr="0036159C">
        <w:rPr>
          <w:rFonts w:ascii="Montserrat" w:eastAsia="Times New Roman" w:hAnsi="Montserrat" w:cs="Times New Roman"/>
          <w:b/>
          <w:bCs/>
          <w:color w:val="00183F"/>
          <w:sz w:val="32"/>
          <w:szCs w:val="32"/>
          <w:u w:val="single"/>
          <w:lang w:eastAsia="sk-SK"/>
        </w:rPr>
        <w:t>dana.micekova@pernek.sk</w:t>
      </w:r>
    </w:p>
    <w:p w14:paraId="70BF9831" w14:textId="77777777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lang w:eastAsia="sk-SK"/>
        </w:rPr>
      </w:pPr>
      <w:r w:rsidRPr="0036159C">
        <w:rPr>
          <w:rFonts w:ascii="Montserrat" w:eastAsia="Times New Roman" w:hAnsi="Montserrat" w:cs="Times New Roman"/>
          <w:color w:val="050505"/>
          <w:lang w:eastAsia="sk-SK"/>
        </w:rPr>
        <w:t> </w:t>
      </w:r>
    </w:p>
    <w:p w14:paraId="1D1C4828" w14:textId="77777777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Oznámenie emailovej adresy na doručenie oznámenia o delegovaní člena a</w:t>
      </w:r>
    </w:p>
    <w:p w14:paraId="53D1BA07" w14:textId="58662677" w:rsidR="0036159C" w:rsidRPr="0036159C" w:rsidRDefault="0036159C" w:rsidP="0036159C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36159C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náhradníka do miestnej  volebnej komisie : dana.micekova@pernek.sk</w:t>
      </w:r>
      <w:r w:rsidRPr="0036159C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 xml:space="preserve"> </w:t>
      </w:r>
    </w:p>
    <w:p w14:paraId="09485E25" w14:textId="77777777" w:rsidR="00AA5E10" w:rsidRDefault="00AA5E10"/>
    <w:sectPr w:rsidR="00AA5E10" w:rsidSect="00361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9C"/>
    <w:rsid w:val="0036159C"/>
    <w:rsid w:val="00525059"/>
    <w:rsid w:val="005F5AE4"/>
    <w:rsid w:val="007938EF"/>
    <w:rsid w:val="00AA5E10"/>
    <w:rsid w:val="00B64C32"/>
    <w:rsid w:val="00CD01CC"/>
    <w:rsid w:val="00E543F7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0911"/>
  <w15:chartTrackingRefBased/>
  <w15:docId w15:val="{05D78CC2-3211-4DFF-A935-A0C3475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61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6159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6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6159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6159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2022-08-02T10:26:00Z</dcterms:created>
  <dcterms:modified xsi:type="dcterms:W3CDTF">2022-08-02T11:25:00Z</dcterms:modified>
</cp:coreProperties>
</file>